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6B5E16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4"/>
          <w:szCs w:val="24"/>
          <w:lang w:val="en-GB"/>
        </w:rPr>
      </w:pPr>
      <w:bookmarkStart w:id="0" w:name="_Toc42488104"/>
      <w:r w:rsidRPr="006B5E16">
        <w:rPr>
          <w:rFonts w:ascii="Times New Roman" w:hAnsi="Times New Roman"/>
          <w:sz w:val="24"/>
          <w:szCs w:val="24"/>
          <w:lang w:val="en-GB"/>
        </w:rPr>
        <w:t>ADMINISTRATIVE</w:t>
      </w:r>
      <w:r w:rsidR="000D385D" w:rsidRPr="006B5E1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6B5E16">
        <w:rPr>
          <w:rFonts w:ascii="Times New Roman" w:hAnsi="Times New Roman"/>
          <w:sz w:val="24"/>
          <w:szCs w:val="24"/>
          <w:lang w:val="en-GB"/>
        </w:rPr>
        <w:t>COMPLIANCE</w:t>
      </w:r>
      <w:r w:rsidR="000D385D" w:rsidRPr="006B5E16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6B5E16">
        <w:rPr>
          <w:rFonts w:ascii="Times New Roman" w:hAnsi="Times New Roman"/>
          <w:sz w:val="24"/>
          <w:szCs w:val="24"/>
          <w:lang w:val="en-GB"/>
        </w:rPr>
        <w:t>GRID</w:t>
      </w:r>
      <w:bookmarkEnd w:id="0"/>
    </w:p>
    <w:p w:rsidR="004D2FD8" w:rsidRPr="006B5E16" w:rsidRDefault="00BC0ECA" w:rsidP="00166802">
      <w:pPr>
        <w:pStyle w:val="Heading2"/>
        <w:spacing w:before="0" w:after="24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Office Equipment 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6B5E16" w:rsidTr="003724DA">
        <w:tc>
          <w:tcPr>
            <w:tcW w:w="2126" w:type="dxa"/>
            <w:shd w:val="pct5" w:color="auto" w:fill="FFFFFF"/>
            <w:vAlign w:val="center"/>
          </w:tcPr>
          <w:p w:rsidR="004D2FD8" w:rsidRPr="006B5E1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D36337" w:rsidRDefault="00BC0ECA" w:rsidP="00D36337">
            <w:pPr>
              <w:pStyle w:val="Heading2"/>
              <w:spacing w:before="0" w:after="2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Office Equipment </w:t>
            </w:r>
          </w:p>
          <w:p w:rsidR="003724DA" w:rsidRPr="003724DA" w:rsidRDefault="003724DA" w:rsidP="003724DA">
            <w:pPr>
              <w:rPr>
                <w:lang w:val="fr-BE"/>
              </w:rPr>
            </w:pPr>
            <w:r>
              <w:rPr>
                <w:rStyle w:val="Strong"/>
                <w:rFonts w:ascii="Times New Roman" w:hAnsi="Times New Roman"/>
                <w:b w:val="0"/>
                <w:i/>
                <w:sz w:val="22"/>
                <w:szCs w:val="22"/>
              </w:rPr>
              <w:t>Lot 1.</w:t>
            </w:r>
            <w:bookmarkStart w:id="1" w:name="_GoBack"/>
            <w:bookmarkEnd w:id="1"/>
            <w:r>
              <w:rPr>
                <w:rStyle w:val="Strong"/>
                <w:rFonts w:ascii="Times New Roman" w:hAnsi="Times New Roman"/>
                <w:b w:val="0"/>
                <w:i/>
                <w:sz w:val="22"/>
                <w:szCs w:val="22"/>
              </w:rPr>
              <w:t>Equipment (Computer and other equipment)</w:t>
            </w:r>
          </w:p>
          <w:p w:rsidR="004D2FD8" w:rsidRPr="006B5E16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6B5E16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6B5E16" w:rsidRDefault="00C20863" w:rsidP="00BC0ECA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CONSE-PP-CN1-SO2.3-SC035-05-</w:t>
            </w:r>
            <w:r w:rsidR="00BC0ECA">
              <w:rPr>
                <w:rFonts w:ascii="Times New Roman" w:hAnsi="Times New Roman"/>
                <w:sz w:val="24"/>
                <w:szCs w:val="24"/>
                <w:lang w:val="en-GB"/>
              </w:rPr>
              <w:t>422/1</w:t>
            </w:r>
          </w:p>
        </w:tc>
      </w:tr>
    </w:tbl>
    <w:p w:rsidR="004D2FD8" w:rsidRPr="006B5E16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6B5E16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6B5E16" w:rsidRDefault="004D2FD8" w:rsidP="00171F21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Name of </w:t>
            </w:r>
            <w:r w:rsidR="00171F21" w:rsidRPr="006B5E16">
              <w:rPr>
                <w:rFonts w:ascii="Times New Roman" w:hAnsi="Times New Roman"/>
                <w:sz w:val="24"/>
                <w:szCs w:val="24"/>
                <w:lang w:val="en-GB"/>
              </w:rPr>
              <w:t>t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Is tenderer (consortium) nationality</w:t>
            </w:r>
            <w:r w:rsidRPr="006B5E16">
              <w:rPr>
                <w:rStyle w:val="FootnoteReference"/>
                <w:rFonts w:ascii="Times New Roman" w:hAnsi="Times New Roman"/>
                <w:sz w:val="24"/>
                <w:szCs w:val="24"/>
                <w:lang w:val="en-GB"/>
              </w:rPr>
              <w:footnoteReference w:id="1"/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eligible?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6B5E16" w:rsidRDefault="004D2FD8" w:rsidP="00C857E2">
            <w:pPr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Is documentation 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complete</w:t>
            </w: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>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Is language as required? 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Is tender submission form complete?</w:t>
            </w:r>
          </w:p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Is tenderer's declaration signed (by all consortium </w:t>
            </w:r>
            <w:r w:rsidR="00321F46" w:rsidRPr="006B5E16">
              <w:rPr>
                <w:rFonts w:ascii="Times New Roman" w:hAnsi="Times New Roman"/>
                <w:sz w:val="24"/>
                <w:szCs w:val="24"/>
                <w:lang w:val="en-GB"/>
              </w:rPr>
              <w:t>member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s</w:t>
            </w:r>
            <w:r w:rsidR="002F00AB"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if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Other administrative requirements </w:t>
            </w:r>
            <w:r w:rsidR="002F00AB" w:rsidRPr="006B5E16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of the </w:t>
            </w: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tender dossier?</w:t>
            </w:r>
          </w:p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Overall decision?</w:t>
            </w:r>
          </w:p>
          <w:p w:rsidR="004D2FD8" w:rsidRPr="006B5E16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(Accept / Reject)</w:t>
            </w: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6B2F5D" w:rsidRPr="006B5E16" w:rsidTr="00C857E2">
        <w:trPr>
          <w:cantSplit/>
        </w:trPr>
        <w:tc>
          <w:tcPr>
            <w:tcW w:w="1134" w:type="dxa"/>
          </w:tcPr>
          <w:p w:rsidR="004D2FD8" w:rsidRPr="006B5E16" w:rsidRDefault="004D2FD8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6B5E16" w:rsidRDefault="004D2FD8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01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4D2FD8" w:rsidRPr="006B5E16" w:rsidRDefault="004D2FD8" w:rsidP="0001376E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6B5E16" w:rsidRDefault="004D2FD8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6B5E16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5E1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Chairperson</w:t>
            </w:r>
            <w:r w:rsidR="004D2FD8"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6B5E16" w:rsidTr="00C857E2">
        <w:tc>
          <w:tcPr>
            <w:tcW w:w="2693" w:type="dxa"/>
            <w:shd w:val="pct10" w:color="auto" w:fill="FFFFFF"/>
          </w:tcPr>
          <w:p w:rsidR="004D2FD8" w:rsidRPr="006B5E16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Chairperson</w:t>
            </w:r>
            <w:r w:rsidR="004D2FD8"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4D2FD8" w:rsidRPr="006B5E16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6B5E1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6B5E16" w:rsidRDefault="004D2FD8">
            <w:pPr>
              <w:tabs>
                <w:tab w:val="left" w:pos="1701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6B5E16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</w:p>
    <w:sectPr w:rsidR="004D2FD8" w:rsidRPr="006B5E16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453" w:rsidRDefault="00CC0453">
      <w:r>
        <w:separator/>
      </w:r>
    </w:p>
  </w:endnote>
  <w:endnote w:type="continuationSeparator" w:id="0">
    <w:p w:rsidR="00CC0453" w:rsidRDefault="00CC0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 w:rsidR="00D36337"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453" w:rsidRDefault="00CC0453">
      <w:r>
        <w:separator/>
      </w:r>
    </w:p>
  </w:footnote>
  <w:footnote w:type="continuationSeparator" w:id="0">
    <w:p w:rsidR="00CC0453" w:rsidRDefault="00CC0453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4DA"/>
    <w:rsid w:val="00384BAB"/>
    <w:rsid w:val="00387C56"/>
    <w:rsid w:val="003B7D10"/>
    <w:rsid w:val="003C2EA4"/>
    <w:rsid w:val="003D3CAA"/>
    <w:rsid w:val="003D7611"/>
    <w:rsid w:val="003E739C"/>
    <w:rsid w:val="003F2FA4"/>
    <w:rsid w:val="003F3B51"/>
    <w:rsid w:val="003F7B95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162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B5E16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0ECA"/>
    <w:rsid w:val="00BC6222"/>
    <w:rsid w:val="00BD201F"/>
    <w:rsid w:val="00BD3371"/>
    <w:rsid w:val="00C12AF0"/>
    <w:rsid w:val="00C13C29"/>
    <w:rsid w:val="00C17310"/>
    <w:rsid w:val="00C20863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0453"/>
    <w:rsid w:val="00CC7DE2"/>
    <w:rsid w:val="00CD7F25"/>
    <w:rsid w:val="00CF1C4A"/>
    <w:rsid w:val="00CF6CFA"/>
    <w:rsid w:val="00D24893"/>
    <w:rsid w:val="00D24FBE"/>
    <w:rsid w:val="00D36337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449E5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9</cp:revision>
  <cp:lastPrinted>2012-09-24T12:03:00Z</cp:lastPrinted>
  <dcterms:created xsi:type="dcterms:W3CDTF">2018-12-18T11:41:00Z</dcterms:created>
  <dcterms:modified xsi:type="dcterms:W3CDTF">2019-10-14T10:33:00Z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